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EEDF" w14:textId="7D8F504C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8478A3F" wp14:editId="5B8F6861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4AE44" w14:textId="77777777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46FE2498" w14:textId="77777777" w:rsidR="00882D54" w:rsidRPr="00003DB2" w:rsidRDefault="00882D54" w:rsidP="00882D54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ECEB669" w14:textId="77777777" w:rsidR="00882D54" w:rsidRPr="00003DB2" w:rsidRDefault="00882D54" w:rsidP="00882D54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B388FCA" w14:textId="77777777" w:rsidR="00882D54" w:rsidRDefault="00882D54" w:rsidP="00882D54">
      <w:pPr>
        <w:jc w:val="center"/>
      </w:pPr>
    </w:p>
    <w:p w14:paraId="43F13AAF" w14:textId="77777777" w:rsidR="00882D54" w:rsidRDefault="00882D54" w:rsidP="00882D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94DAE83" w14:textId="77777777" w:rsidR="007C608E" w:rsidRDefault="007C608E" w:rsidP="00383568">
      <w:pPr>
        <w:tabs>
          <w:tab w:val="left" w:pos="709"/>
        </w:tabs>
        <w:jc w:val="center"/>
        <w:rPr>
          <w:rFonts w:asciiTheme="majorBidi" w:hAnsiTheme="majorBidi" w:cstheme="majorBidi"/>
          <w:b/>
          <w:bCs/>
          <w:sz w:val="28"/>
        </w:rPr>
      </w:pPr>
      <w:r w:rsidRPr="000C6785">
        <w:rPr>
          <w:rFonts w:asciiTheme="majorBidi" w:hAnsiTheme="majorBidi" w:cstheme="majorBidi"/>
          <w:b/>
          <w:bCs/>
          <w:sz w:val="28"/>
        </w:rPr>
        <w:t>LĒMUMS</w:t>
      </w:r>
    </w:p>
    <w:p w14:paraId="2031DEBD" w14:textId="450C2CC8" w:rsidR="00EC0A5A" w:rsidRPr="00EC0A5A" w:rsidRDefault="00EC0A5A" w:rsidP="00383568">
      <w:pPr>
        <w:tabs>
          <w:tab w:val="left" w:pos="709"/>
        </w:tabs>
        <w:jc w:val="center"/>
        <w:rPr>
          <w:rFonts w:asciiTheme="majorBidi" w:hAnsiTheme="majorBidi" w:cstheme="majorBidi"/>
          <w:sz w:val="22"/>
          <w:szCs w:val="16"/>
        </w:rPr>
      </w:pPr>
      <w:r w:rsidRPr="00EC0A5A">
        <w:rPr>
          <w:rFonts w:asciiTheme="majorBidi" w:hAnsiTheme="majorBidi" w:cstheme="majorBidi"/>
          <w:sz w:val="22"/>
          <w:szCs w:val="16"/>
        </w:rPr>
        <w:t>Attālināti ZOOM platformā</w:t>
      </w:r>
    </w:p>
    <w:p w14:paraId="4531F018" w14:textId="77777777" w:rsidR="00506049" w:rsidRPr="00EB06D6" w:rsidRDefault="00506049" w:rsidP="00383568">
      <w:pPr>
        <w:tabs>
          <w:tab w:val="left" w:pos="709"/>
        </w:tabs>
        <w:rPr>
          <w:rFonts w:asciiTheme="majorBidi" w:hAnsiTheme="majorBidi" w:cstheme="majorBidi"/>
          <w:bCs/>
          <w:iCs/>
          <w:szCs w:val="24"/>
        </w:rPr>
      </w:pPr>
    </w:p>
    <w:p w14:paraId="0F0F2D16" w14:textId="645C9947" w:rsidR="0054725F" w:rsidRPr="000C6785" w:rsidRDefault="00C43989" w:rsidP="00383568">
      <w:pPr>
        <w:tabs>
          <w:tab w:val="left" w:pos="709"/>
        </w:tabs>
        <w:rPr>
          <w:rFonts w:asciiTheme="majorBidi" w:hAnsiTheme="majorBidi" w:cstheme="majorBidi"/>
          <w:bCs/>
          <w:iCs/>
          <w:sz w:val="22"/>
          <w:szCs w:val="22"/>
        </w:rPr>
      </w:pPr>
      <w:r w:rsidRPr="00C43989">
        <w:rPr>
          <w:rFonts w:asciiTheme="majorBidi" w:hAnsiTheme="majorBidi" w:cstheme="majorBidi"/>
          <w:bCs/>
          <w:iCs/>
          <w:sz w:val="22"/>
          <w:szCs w:val="22"/>
        </w:rPr>
        <w:t>26</w:t>
      </w:r>
      <w:r w:rsidR="001057F9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292741" w:rsidRPr="00C43989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="00EB06D6" w:rsidRPr="00C43989">
        <w:rPr>
          <w:rFonts w:asciiTheme="majorBidi" w:hAnsiTheme="majorBidi" w:cstheme="majorBidi"/>
          <w:bCs/>
          <w:iCs/>
          <w:sz w:val="22"/>
          <w:szCs w:val="22"/>
        </w:rPr>
        <w:t>8</w:t>
      </w:r>
      <w:r w:rsidR="00D47D51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506049" w:rsidRPr="00C43989">
        <w:rPr>
          <w:rFonts w:asciiTheme="majorBidi" w:hAnsiTheme="majorBidi" w:cstheme="majorBidi"/>
          <w:bCs/>
          <w:iCs/>
          <w:sz w:val="22"/>
          <w:szCs w:val="22"/>
        </w:rPr>
        <w:t>202</w:t>
      </w:r>
      <w:r w:rsidR="00864EEC" w:rsidRPr="00C43989">
        <w:rPr>
          <w:rFonts w:asciiTheme="majorBidi" w:hAnsiTheme="majorBidi" w:cstheme="majorBidi"/>
          <w:bCs/>
          <w:iCs/>
          <w:sz w:val="22"/>
          <w:szCs w:val="22"/>
        </w:rPr>
        <w:t>5</w:t>
      </w:r>
      <w:r w:rsidR="0023406F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</w:p>
    <w:p w14:paraId="54415146" w14:textId="5D93BD9F" w:rsidR="00055C7B" w:rsidRPr="000C6785" w:rsidRDefault="0054725F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Nr.</w:t>
      </w:r>
      <w:r w:rsidR="008801ED">
        <w:rPr>
          <w:rFonts w:asciiTheme="majorBidi" w:hAnsiTheme="majorBidi" w:cstheme="majorBidi"/>
          <w:sz w:val="22"/>
          <w:szCs w:val="22"/>
        </w:rPr>
        <w:t>7</w:t>
      </w:r>
    </w:p>
    <w:p w14:paraId="68D7D1AE" w14:textId="03C1724D" w:rsidR="0054725F" w:rsidRPr="000C6785" w:rsidRDefault="00A66C40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p</w:t>
      </w:r>
      <w:r w:rsidR="002E6FA5" w:rsidRPr="000C6785">
        <w:rPr>
          <w:rFonts w:asciiTheme="majorBidi" w:hAnsiTheme="majorBidi" w:cstheme="majorBidi"/>
          <w:sz w:val="22"/>
          <w:szCs w:val="22"/>
        </w:rPr>
        <w:t>rot. Nr.</w:t>
      </w:r>
      <w:r w:rsidR="008801ED">
        <w:rPr>
          <w:rFonts w:asciiTheme="majorBidi" w:hAnsiTheme="majorBidi" w:cstheme="majorBidi"/>
          <w:sz w:val="22"/>
          <w:szCs w:val="22"/>
        </w:rPr>
        <w:t>2</w:t>
      </w:r>
    </w:p>
    <w:p w14:paraId="3A93E597" w14:textId="73D57064" w:rsidR="00EC2204" w:rsidRPr="000C6785" w:rsidRDefault="00506049" w:rsidP="00EC2204">
      <w:pPr>
        <w:pStyle w:val="Virsraksts4"/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r w:rsidRPr="000C6785">
        <w:rPr>
          <w:rFonts w:asciiTheme="majorBidi" w:hAnsiTheme="majorBidi" w:cstheme="majorBidi"/>
          <w:sz w:val="24"/>
          <w:szCs w:val="24"/>
        </w:rPr>
        <w:t>Par grozījumiem ZPR 202</w:t>
      </w:r>
      <w:r w:rsidR="00864EEC" w:rsidRPr="000C6785">
        <w:rPr>
          <w:rFonts w:asciiTheme="majorBidi" w:hAnsiTheme="majorBidi" w:cstheme="majorBidi"/>
          <w:sz w:val="24"/>
          <w:szCs w:val="24"/>
        </w:rPr>
        <w:t>5</w:t>
      </w:r>
      <w:r w:rsidR="00EC2204" w:rsidRPr="000C6785">
        <w:rPr>
          <w:rFonts w:asciiTheme="majorBidi" w:hAnsiTheme="majorBidi" w:cstheme="majorBidi"/>
          <w:sz w:val="24"/>
          <w:szCs w:val="24"/>
        </w:rPr>
        <w:t>. gada budžetā</w:t>
      </w:r>
    </w:p>
    <w:p w14:paraId="56DBA27A" w14:textId="77777777" w:rsidR="00EC2204" w:rsidRPr="000C6785" w:rsidRDefault="00EC2204" w:rsidP="00EC2204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0C6785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42F50D3E" w14:textId="77777777" w:rsidR="00EC2204" w:rsidRPr="000C6785" w:rsidRDefault="00EC2204" w:rsidP="00EC2204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0C6785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0C6785">
        <w:rPr>
          <w:rFonts w:asciiTheme="majorBidi" w:hAnsiTheme="majorBidi" w:cstheme="majorBidi"/>
          <w:sz w:val="24"/>
          <w:szCs w:val="24"/>
        </w:rPr>
        <w:t>n o l e m j :</w:t>
      </w:r>
    </w:p>
    <w:p w14:paraId="4E09E514" w14:textId="3F5163D0" w:rsidR="00EC2204" w:rsidRPr="000C6785" w:rsidRDefault="008A32BF" w:rsidP="005C6FFF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r w:rsidRPr="000C6785">
        <w:rPr>
          <w:rFonts w:asciiTheme="majorBidi" w:hAnsiTheme="majorBidi" w:cstheme="majorBidi"/>
          <w:szCs w:val="24"/>
        </w:rPr>
        <w:t>Palielināt</w:t>
      </w:r>
      <w:r w:rsidR="000E1C35" w:rsidRPr="000C6785">
        <w:rPr>
          <w:rFonts w:asciiTheme="majorBidi" w:hAnsiTheme="majorBidi" w:cstheme="majorBidi"/>
          <w:szCs w:val="24"/>
        </w:rPr>
        <w:t xml:space="preserve"> ZPR 202</w:t>
      </w:r>
      <w:r w:rsidR="00864EEC" w:rsidRPr="000C6785">
        <w:rPr>
          <w:rFonts w:asciiTheme="majorBidi" w:hAnsiTheme="majorBidi" w:cstheme="majorBidi"/>
          <w:szCs w:val="24"/>
        </w:rPr>
        <w:t>5</w:t>
      </w:r>
      <w:r w:rsidR="00EC2204" w:rsidRPr="000C6785">
        <w:rPr>
          <w:rFonts w:asciiTheme="majorBidi" w:hAnsiTheme="majorBidi" w:cstheme="majorBidi"/>
          <w:szCs w:val="24"/>
        </w:rPr>
        <w:t xml:space="preserve">. gada budžetu ieņēmumus par </w:t>
      </w:r>
      <w:r w:rsidR="00231482" w:rsidRPr="000C6785">
        <w:rPr>
          <w:rFonts w:asciiTheme="majorBidi" w:hAnsiTheme="majorBidi" w:cstheme="majorBidi"/>
          <w:b/>
          <w:i/>
          <w:szCs w:val="24"/>
        </w:rPr>
        <w:t>26</w:t>
      </w:r>
      <w:r w:rsidR="000A6AE3">
        <w:rPr>
          <w:rFonts w:asciiTheme="majorBidi" w:hAnsiTheme="majorBidi" w:cstheme="majorBidi"/>
          <w:b/>
          <w:i/>
          <w:szCs w:val="24"/>
        </w:rPr>
        <w:t>0</w:t>
      </w:r>
      <w:r w:rsidR="005C6FFF" w:rsidRPr="000C6785">
        <w:rPr>
          <w:rFonts w:asciiTheme="majorBidi" w:hAnsiTheme="majorBidi" w:cstheme="majorBidi"/>
          <w:b/>
          <w:i/>
          <w:szCs w:val="24"/>
        </w:rPr>
        <w:t> </w:t>
      </w:r>
      <w:r w:rsidR="000A6AE3">
        <w:rPr>
          <w:rFonts w:asciiTheme="majorBidi" w:hAnsiTheme="majorBidi" w:cstheme="majorBidi"/>
          <w:b/>
          <w:i/>
          <w:szCs w:val="24"/>
        </w:rPr>
        <w:t>950</w:t>
      </w:r>
      <w:r w:rsidR="005C6FFF" w:rsidRPr="000C6785">
        <w:rPr>
          <w:rFonts w:asciiTheme="majorBidi" w:hAnsiTheme="majorBidi" w:cstheme="majorBidi"/>
          <w:b/>
          <w:i/>
          <w:szCs w:val="24"/>
        </w:rPr>
        <w:t>.</w:t>
      </w:r>
      <w:r w:rsidR="003F339D" w:rsidRPr="000C6785">
        <w:rPr>
          <w:rFonts w:asciiTheme="majorBidi" w:hAnsiTheme="majorBidi" w:cstheme="majorBidi"/>
          <w:b/>
          <w:i/>
          <w:szCs w:val="24"/>
        </w:rPr>
        <w:t>00</w:t>
      </w:r>
      <w:r w:rsidR="00AA7012" w:rsidRPr="000C6785">
        <w:rPr>
          <w:rFonts w:asciiTheme="majorBidi" w:hAnsiTheme="majorBidi" w:cstheme="majorBidi"/>
          <w:b/>
          <w:i/>
          <w:szCs w:val="24"/>
        </w:rPr>
        <w:t xml:space="preserve"> EUR </w:t>
      </w:r>
      <w:r w:rsidR="00902D4F" w:rsidRPr="000C6785">
        <w:rPr>
          <w:rFonts w:asciiTheme="majorBidi" w:hAnsiTheme="majorBidi" w:cstheme="majorBidi"/>
          <w:szCs w:val="24"/>
        </w:rPr>
        <w:t>(</w:t>
      </w:r>
      <w:r w:rsidR="00231482" w:rsidRPr="000C6785">
        <w:rPr>
          <w:rFonts w:asciiTheme="majorBidi" w:hAnsiTheme="majorBidi" w:cstheme="majorBidi"/>
          <w:szCs w:val="24"/>
        </w:rPr>
        <w:t>divi</w:t>
      </w:r>
      <w:r w:rsidR="00864EEC" w:rsidRPr="000C6785">
        <w:rPr>
          <w:rFonts w:asciiTheme="majorBidi" w:hAnsiTheme="majorBidi" w:cstheme="majorBidi"/>
          <w:szCs w:val="24"/>
        </w:rPr>
        <w:t xml:space="preserve"> simt</w:t>
      </w:r>
      <w:r w:rsidR="00231482" w:rsidRPr="000C6785">
        <w:rPr>
          <w:rFonts w:asciiTheme="majorBidi" w:hAnsiTheme="majorBidi" w:cstheme="majorBidi"/>
          <w:szCs w:val="24"/>
        </w:rPr>
        <w:t>i</w:t>
      </w:r>
      <w:r w:rsidR="00664271" w:rsidRPr="000C6785">
        <w:rPr>
          <w:rFonts w:asciiTheme="majorBidi" w:hAnsiTheme="majorBidi" w:cstheme="majorBidi"/>
          <w:szCs w:val="24"/>
        </w:rPr>
        <w:t xml:space="preserve"> s</w:t>
      </w:r>
      <w:r w:rsidR="00231482" w:rsidRPr="000C6785">
        <w:rPr>
          <w:rFonts w:asciiTheme="majorBidi" w:hAnsiTheme="majorBidi" w:cstheme="majorBidi"/>
          <w:szCs w:val="24"/>
        </w:rPr>
        <w:t>eš</w:t>
      </w:r>
      <w:r w:rsidR="00864EEC" w:rsidRPr="000C6785">
        <w:rPr>
          <w:rFonts w:asciiTheme="majorBidi" w:hAnsiTheme="majorBidi" w:cstheme="majorBidi"/>
          <w:szCs w:val="24"/>
        </w:rPr>
        <w:t>desmit</w:t>
      </w:r>
      <w:r w:rsidR="00664271" w:rsidRPr="000C6785">
        <w:rPr>
          <w:rFonts w:asciiTheme="majorBidi" w:hAnsiTheme="majorBidi" w:cstheme="majorBidi"/>
          <w:szCs w:val="24"/>
        </w:rPr>
        <w:t xml:space="preserve"> </w:t>
      </w:r>
      <w:r w:rsidR="001048CA" w:rsidRPr="000C6785">
        <w:rPr>
          <w:rFonts w:asciiTheme="majorBidi" w:hAnsiTheme="majorBidi" w:cstheme="majorBidi"/>
          <w:szCs w:val="24"/>
        </w:rPr>
        <w:t>tūkstoši</w:t>
      </w:r>
      <w:r w:rsidR="002A53A9" w:rsidRPr="000C6785">
        <w:rPr>
          <w:rFonts w:asciiTheme="majorBidi" w:hAnsiTheme="majorBidi" w:cstheme="majorBidi"/>
          <w:szCs w:val="24"/>
        </w:rPr>
        <w:t xml:space="preserve"> </w:t>
      </w:r>
      <w:r w:rsidR="000A6AE3">
        <w:rPr>
          <w:rFonts w:asciiTheme="majorBidi" w:hAnsiTheme="majorBidi" w:cstheme="majorBidi"/>
          <w:szCs w:val="24"/>
        </w:rPr>
        <w:t>deviņi</w:t>
      </w:r>
      <w:r w:rsidR="00851AD1" w:rsidRPr="000C6785">
        <w:rPr>
          <w:rFonts w:asciiTheme="majorBidi" w:hAnsiTheme="majorBidi" w:cstheme="majorBidi"/>
          <w:szCs w:val="24"/>
        </w:rPr>
        <w:t xml:space="preserve"> </w:t>
      </w:r>
      <w:r w:rsidR="00864EEC" w:rsidRPr="000C6785">
        <w:rPr>
          <w:rFonts w:asciiTheme="majorBidi" w:hAnsiTheme="majorBidi" w:cstheme="majorBidi"/>
          <w:szCs w:val="24"/>
        </w:rPr>
        <w:t>simti</w:t>
      </w:r>
      <w:r w:rsidR="00D001D7" w:rsidRPr="000C6785">
        <w:rPr>
          <w:rFonts w:asciiTheme="majorBidi" w:hAnsiTheme="majorBidi" w:cstheme="majorBidi"/>
          <w:szCs w:val="24"/>
        </w:rPr>
        <w:t xml:space="preserve"> </w:t>
      </w:r>
      <w:r w:rsidR="000A6AE3">
        <w:rPr>
          <w:rFonts w:asciiTheme="majorBidi" w:hAnsiTheme="majorBidi" w:cstheme="majorBidi"/>
          <w:szCs w:val="24"/>
        </w:rPr>
        <w:t>piecdesmit</w:t>
      </w:r>
      <w:r w:rsidR="007F66FA"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="00EC2204" w:rsidRPr="000C6785">
        <w:rPr>
          <w:rFonts w:asciiTheme="majorBidi" w:hAnsiTheme="majorBidi" w:cstheme="majorBidi"/>
          <w:i/>
          <w:szCs w:val="24"/>
        </w:rPr>
        <w:t>euro</w:t>
      </w:r>
      <w:proofErr w:type="spellEnd"/>
      <w:r w:rsidR="00EC2204" w:rsidRPr="000C6785">
        <w:rPr>
          <w:rFonts w:asciiTheme="majorBidi" w:hAnsiTheme="majorBidi" w:cstheme="majorBidi"/>
          <w:szCs w:val="24"/>
        </w:rPr>
        <w:t xml:space="preserve">). </w:t>
      </w:r>
    </w:p>
    <w:p w14:paraId="79D209A9" w14:textId="77777777" w:rsidR="000A6AE3" w:rsidRPr="000C6785" w:rsidRDefault="008A32BF" w:rsidP="000A6AE3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r w:rsidRPr="000A6AE3">
        <w:rPr>
          <w:rFonts w:asciiTheme="majorBidi" w:hAnsiTheme="majorBidi" w:cstheme="majorBidi"/>
          <w:szCs w:val="24"/>
        </w:rPr>
        <w:t>Palielināt</w:t>
      </w:r>
      <w:r w:rsidR="000E1C35" w:rsidRPr="000A6AE3">
        <w:rPr>
          <w:rFonts w:asciiTheme="majorBidi" w:hAnsiTheme="majorBidi" w:cstheme="majorBidi"/>
          <w:szCs w:val="24"/>
        </w:rPr>
        <w:t xml:space="preserve"> ZPR 202</w:t>
      </w:r>
      <w:r w:rsidR="00864EEC" w:rsidRPr="000A6AE3">
        <w:rPr>
          <w:rFonts w:asciiTheme="majorBidi" w:hAnsiTheme="majorBidi" w:cstheme="majorBidi"/>
          <w:szCs w:val="24"/>
        </w:rPr>
        <w:t>5</w:t>
      </w:r>
      <w:r w:rsidR="00595EDE" w:rsidRPr="000A6AE3">
        <w:rPr>
          <w:rFonts w:asciiTheme="majorBidi" w:hAnsiTheme="majorBidi" w:cstheme="majorBidi"/>
          <w:szCs w:val="24"/>
        </w:rPr>
        <w:t>. </w:t>
      </w:r>
      <w:r w:rsidR="00EC2204" w:rsidRPr="000A6AE3">
        <w:rPr>
          <w:rFonts w:asciiTheme="majorBidi" w:hAnsiTheme="majorBidi" w:cstheme="majorBidi"/>
          <w:szCs w:val="24"/>
        </w:rPr>
        <w:t xml:space="preserve">gada budžeta izdevumus par </w:t>
      </w:r>
      <w:r w:rsidR="000A6AE3" w:rsidRPr="000C6785">
        <w:rPr>
          <w:rFonts w:asciiTheme="majorBidi" w:hAnsiTheme="majorBidi" w:cstheme="majorBidi"/>
          <w:b/>
          <w:i/>
          <w:szCs w:val="24"/>
        </w:rPr>
        <w:t>26</w:t>
      </w:r>
      <w:r w:rsidR="000A6AE3">
        <w:rPr>
          <w:rFonts w:asciiTheme="majorBidi" w:hAnsiTheme="majorBidi" w:cstheme="majorBidi"/>
          <w:b/>
          <w:i/>
          <w:szCs w:val="24"/>
        </w:rPr>
        <w:t>0</w:t>
      </w:r>
      <w:r w:rsidR="000A6AE3" w:rsidRPr="000C6785">
        <w:rPr>
          <w:rFonts w:asciiTheme="majorBidi" w:hAnsiTheme="majorBidi" w:cstheme="majorBidi"/>
          <w:b/>
          <w:i/>
          <w:szCs w:val="24"/>
        </w:rPr>
        <w:t> </w:t>
      </w:r>
      <w:r w:rsidR="000A6AE3">
        <w:rPr>
          <w:rFonts w:asciiTheme="majorBidi" w:hAnsiTheme="majorBidi" w:cstheme="majorBidi"/>
          <w:b/>
          <w:i/>
          <w:szCs w:val="24"/>
        </w:rPr>
        <w:t>950</w:t>
      </w:r>
      <w:r w:rsidR="000A6AE3" w:rsidRPr="000C6785">
        <w:rPr>
          <w:rFonts w:asciiTheme="majorBidi" w:hAnsiTheme="majorBidi" w:cstheme="majorBidi"/>
          <w:b/>
          <w:i/>
          <w:szCs w:val="24"/>
        </w:rPr>
        <w:t>.00 EUR </w:t>
      </w:r>
      <w:r w:rsidR="000A6AE3" w:rsidRPr="000C6785">
        <w:rPr>
          <w:rFonts w:asciiTheme="majorBidi" w:hAnsiTheme="majorBidi" w:cstheme="majorBidi"/>
          <w:szCs w:val="24"/>
        </w:rPr>
        <w:t xml:space="preserve">(divi simti sešdesmit tūkstoši </w:t>
      </w:r>
      <w:r w:rsidR="000A6AE3">
        <w:rPr>
          <w:rFonts w:asciiTheme="majorBidi" w:hAnsiTheme="majorBidi" w:cstheme="majorBidi"/>
          <w:szCs w:val="24"/>
        </w:rPr>
        <w:t>deviņi</w:t>
      </w:r>
      <w:r w:rsidR="000A6AE3" w:rsidRPr="000C6785">
        <w:rPr>
          <w:rFonts w:asciiTheme="majorBidi" w:hAnsiTheme="majorBidi" w:cstheme="majorBidi"/>
          <w:szCs w:val="24"/>
        </w:rPr>
        <w:t xml:space="preserve"> simti </w:t>
      </w:r>
      <w:r w:rsidR="000A6AE3">
        <w:rPr>
          <w:rFonts w:asciiTheme="majorBidi" w:hAnsiTheme="majorBidi" w:cstheme="majorBidi"/>
          <w:szCs w:val="24"/>
        </w:rPr>
        <w:t>piecdesmit</w:t>
      </w:r>
      <w:r w:rsidR="000A6AE3" w:rsidRPr="000C6785">
        <w:rPr>
          <w:rFonts w:asciiTheme="majorBidi" w:hAnsiTheme="majorBidi" w:cstheme="majorBidi"/>
          <w:szCs w:val="24"/>
        </w:rPr>
        <w:t xml:space="preserve"> </w:t>
      </w:r>
      <w:proofErr w:type="spellStart"/>
      <w:r w:rsidR="000A6AE3" w:rsidRPr="000C6785">
        <w:rPr>
          <w:rFonts w:asciiTheme="majorBidi" w:hAnsiTheme="majorBidi" w:cstheme="majorBidi"/>
          <w:i/>
          <w:szCs w:val="24"/>
        </w:rPr>
        <w:t>euro</w:t>
      </w:r>
      <w:proofErr w:type="spellEnd"/>
      <w:r w:rsidR="000A6AE3" w:rsidRPr="000C6785">
        <w:rPr>
          <w:rFonts w:asciiTheme="majorBidi" w:hAnsiTheme="majorBidi" w:cstheme="majorBidi"/>
          <w:szCs w:val="24"/>
        </w:rPr>
        <w:t xml:space="preserve">). </w:t>
      </w:r>
    </w:p>
    <w:p w14:paraId="3BB89EA2" w14:textId="09C98545" w:rsidR="009B11BB" w:rsidRPr="000A6AE3" w:rsidRDefault="00EC2204" w:rsidP="00DD47FF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0A6AE3">
        <w:rPr>
          <w:rFonts w:asciiTheme="majorBidi" w:hAnsiTheme="majorBidi" w:cstheme="majorBidi"/>
          <w:szCs w:val="24"/>
        </w:rPr>
        <w:t>Uzdot ZP</w:t>
      </w:r>
      <w:r w:rsidR="000E6A30" w:rsidRPr="000A6AE3">
        <w:rPr>
          <w:rFonts w:asciiTheme="majorBidi" w:hAnsiTheme="majorBidi" w:cstheme="majorBidi"/>
          <w:szCs w:val="24"/>
        </w:rPr>
        <w:t>R</w:t>
      </w:r>
      <w:r w:rsidR="000E1C35" w:rsidRPr="000A6AE3">
        <w:rPr>
          <w:rFonts w:asciiTheme="majorBidi" w:hAnsiTheme="majorBidi" w:cstheme="majorBidi"/>
          <w:szCs w:val="24"/>
        </w:rPr>
        <w:t xml:space="preserve"> grāmatvedībai precizēt ZPR 202</w:t>
      </w:r>
      <w:r w:rsidR="0004526A" w:rsidRPr="000A6AE3">
        <w:rPr>
          <w:rFonts w:asciiTheme="majorBidi" w:hAnsiTheme="majorBidi" w:cstheme="majorBidi"/>
          <w:szCs w:val="24"/>
        </w:rPr>
        <w:t>5</w:t>
      </w:r>
      <w:r w:rsidRPr="000A6AE3">
        <w:rPr>
          <w:rFonts w:asciiTheme="majorBidi" w:hAnsiTheme="majorBidi" w:cstheme="majorBidi"/>
          <w:szCs w:val="24"/>
        </w:rPr>
        <w:t>. gada budžeta ieņēmumus</w:t>
      </w:r>
      <w:r w:rsidR="009B11BB" w:rsidRPr="000A6AE3">
        <w:rPr>
          <w:rFonts w:asciiTheme="majorBidi" w:hAnsiTheme="majorBidi" w:cstheme="majorBidi"/>
          <w:szCs w:val="24"/>
        </w:rPr>
        <w:t xml:space="preserve"> un izdevumus</w:t>
      </w:r>
      <w:r w:rsidR="00A37307" w:rsidRPr="000A6AE3">
        <w:rPr>
          <w:rFonts w:asciiTheme="majorBidi" w:hAnsiTheme="majorBidi" w:cstheme="majorBidi"/>
          <w:szCs w:val="24"/>
        </w:rPr>
        <w:t xml:space="preserve">, un sadalīt </w:t>
      </w:r>
      <w:r w:rsidR="000E49BD" w:rsidRPr="000A6AE3">
        <w:rPr>
          <w:rFonts w:asciiTheme="majorBidi" w:hAnsiTheme="majorBidi" w:cstheme="majorBidi"/>
          <w:szCs w:val="24"/>
        </w:rPr>
        <w:t xml:space="preserve">tos atbilstoši </w:t>
      </w:r>
      <w:r w:rsidR="00A37307" w:rsidRPr="000A6AE3">
        <w:rPr>
          <w:rFonts w:asciiTheme="majorBidi" w:hAnsiTheme="majorBidi" w:cstheme="majorBidi"/>
          <w:szCs w:val="24"/>
        </w:rPr>
        <w:t>klasifikācijas kodiem saskaņā</w:t>
      </w:r>
      <w:r w:rsidR="0010490E" w:rsidRPr="000A6AE3">
        <w:rPr>
          <w:rFonts w:asciiTheme="majorBidi" w:hAnsiTheme="majorBidi" w:cstheme="majorBidi"/>
          <w:szCs w:val="24"/>
        </w:rPr>
        <w:t xml:space="preserve"> ar</w:t>
      </w:r>
      <w:r w:rsidR="007C70BE" w:rsidRPr="000A6AE3">
        <w:rPr>
          <w:rFonts w:asciiTheme="majorBidi" w:hAnsiTheme="majorBidi" w:cstheme="majorBidi"/>
          <w:szCs w:val="24"/>
        </w:rPr>
        <w:t>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268"/>
      </w:tblGrid>
      <w:tr w:rsidR="000C6785" w:rsidRPr="000C6785" w14:paraId="59F59681" w14:textId="77777777" w:rsidTr="00882D54">
        <w:trPr>
          <w:tblHeader/>
        </w:trPr>
        <w:tc>
          <w:tcPr>
            <w:tcW w:w="709" w:type="dxa"/>
          </w:tcPr>
          <w:p w14:paraId="34AA7B4D" w14:textId="77777777" w:rsidR="009B11BB" w:rsidRPr="000A6AE3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A6AE3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0A6AE3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</w:tcPr>
          <w:p w14:paraId="0B4919A2" w14:textId="77777777" w:rsidR="009B11BB" w:rsidRPr="000A6AE3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A6AE3">
              <w:rPr>
                <w:rFonts w:asciiTheme="majorBidi" w:hAnsiTheme="majorBidi" w:cstheme="majorBidi"/>
                <w:b/>
                <w:szCs w:val="24"/>
              </w:rPr>
              <w:t>Projekta, darbības jomas nosaukums</w:t>
            </w:r>
          </w:p>
        </w:tc>
        <w:tc>
          <w:tcPr>
            <w:tcW w:w="1449" w:type="dxa"/>
          </w:tcPr>
          <w:p w14:paraId="0E691B78" w14:textId="77777777" w:rsidR="00CE4FAB" w:rsidRPr="000A6AE3" w:rsidRDefault="00CE4FAB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A6AE3">
              <w:rPr>
                <w:rFonts w:asciiTheme="majorBidi" w:hAnsiTheme="majorBidi" w:cstheme="majorBidi"/>
                <w:b/>
                <w:szCs w:val="24"/>
              </w:rPr>
              <w:t>Ieņēmumi</w:t>
            </w:r>
          </w:p>
          <w:p w14:paraId="714F863C" w14:textId="77777777" w:rsidR="009B11BB" w:rsidRPr="000A6AE3" w:rsidRDefault="007C70BE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A6AE3">
              <w:rPr>
                <w:rFonts w:asciiTheme="majorBidi" w:hAnsiTheme="majorBidi" w:cstheme="majorBidi"/>
                <w:b/>
                <w:szCs w:val="24"/>
              </w:rPr>
              <w:t xml:space="preserve">  </w:t>
            </w:r>
            <w:r w:rsidR="009B11BB" w:rsidRPr="000A6AE3">
              <w:rPr>
                <w:rFonts w:asciiTheme="majorBidi" w:hAnsiTheme="majorBidi" w:cstheme="majorBidi"/>
                <w:b/>
                <w:szCs w:val="24"/>
              </w:rPr>
              <w:t xml:space="preserve"> +</w:t>
            </w:r>
            <w:r w:rsidRPr="000A6AE3">
              <w:rPr>
                <w:rFonts w:asciiTheme="majorBidi" w:hAnsiTheme="majorBidi" w:cstheme="majorBidi"/>
                <w:b/>
                <w:szCs w:val="24"/>
              </w:rPr>
              <w:t xml:space="preserve"> / </w:t>
            </w:r>
            <w:r w:rsidR="009B11BB" w:rsidRPr="000A6AE3">
              <w:rPr>
                <w:rFonts w:asciiTheme="majorBidi" w:hAnsiTheme="majorBidi" w:cstheme="majorBidi"/>
                <w:b/>
                <w:szCs w:val="24"/>
              </w:rPr>
              <w:t>-</w:t>
            </w:r>
          </w:p>
        </w:tc>
        <w:tc>
          <w:tcPr>
            <w:tcW w:w="1386" w:type="dxa"/>
          </w:tcPr>
          <w:p w14:paraId="12DD9C1E" w14:textId="77777777" w:rsidR="00CE4FAB" w:rsidRPr="000A6AE3" w:rsidRDefault="00CE4FA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A6AE3">
              <w:rPr>
                <w:rFonts w:asciiTheme="majorBidi" w:hAnsiTheme="majorBidi" w:cstheme="majorBidi"/>
                <w:b/>
                <w:szCs w:val="24"/>
              </w:rPr>
              <w:t>Izdevumi</w:t>
            </w:r>
          </w:p>
          <w:p w14:paraId="5ABAE92A" w14:textId="77777777" w:rsidR="009B11BB" w:rsidRPr="000A6AE3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A6AE3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r w:rsidR="007C70BE" w:rsidRPr="000A6AE3">
              <w:rPr>
                <w:rFonts w:asciiTheme="majorBidi" w:hAnsiTheme="majorBidi" w:cstheme="majorBidi"/>
                <w:b/>
                <w:szCs w:val="24"/>
              </w:rPr>
              <w:t xml:space="preserve">  </w:t>
            </w:r>
            <w:r w:rsidRPr="000A6AE3">
              <w:rPr>
                <w:rFonts w:asciiTheme="majorBidi" w:hAnsiTheme="majorBidi" w:cstheme="majorBidi"/>
                <w:b/>
                <w:szCs w:val="24"/>
              </w:rPr>
              <w:t xml:space="preserve">+ </w:t>
            </w:r>
            <w:r w:rsidR="007C70BE" w:rsidRPr="000A6AE3">
              <w:rPr>
                <w:rFonts w:asciiTheme="majorBidi" w:hAnsiTheme="majorBidi" w:cstheme="majorBidi"/>
                <w:b/>
                <w:szCs w:val="24"/>
              </w:rPr>
              <w:t xml:space="preserve">/ </w:t>
            </w:r>
            <w:r w:rsidRPr="000A6AE3">
              <w:rPr>
                <w:rFonts w:asciiTheme="majorBidi" w:hAnsiTheme="majorBidi" w:cstheme="majorBidi"/>
                <w:b/>
                <w:szCs w:val="24"/>
              </w:rPr>
              <w:t>-</w:t>
            </w:r>
          </w:p>
        </w:tc>
        <w:tc>
          <w:tcPr>
            <w:tcW w:w="2268" w:type="dxa"/>
          </w:tcPr>
          <w:p w14:paraId="4F8FC7EC" w14:textId="77777777" w:rsidR="009B11BB" w:rsidRPr="000A6AE3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A6AE3">
              <w:rPr>
                <w:rFonts w:asciiTheme="majorBidi" w:hAnsiTheme="majorBidi" w:cstheme="majorBidi"/>
                <w:b/>
                <w:szCs w:val="24"/>
              </w:rPr>
              <w:t>Pamatojums</w:t>
            </w:r>
          </w:p>
        </w:tc>
      </w:tr>
      <w:tr w:rsidR="005669F7" w:rsidRPr="000C6785" w14:paraId="60476A8E" w14:textId="77777777" w:rsidTr="00882D54">
        <w:trPr>
          <w:trHeight w:val="605"/>
        </w:trPr>
        <w:tc>
          <w:tcPr>
            <w:tcW w:w="709" w:type="dxa"/>
          </w:tcPr>
          <w:p w14:paraId="2E5833FE" w14:textId="53890DD5" w:rsidR="005669F7" w:rsidRPr="000A6AE3" w:rsidRDefault="005669F7" w:rsidP="005669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1.</w:t>
            </w:r>
          </w:p>
        </w:tc>
        <w:tc>
          <w:tcPr>
            <w:tcW w:w="3431" w:type="dxa"/>
          </w:tcPr>
          <w:p w14:paraId="08CF6D4B" w14:textId="1D94EF5E" w:rsidR="005669F7" w:rsidRPr="000A6AE3" w:rsidRDefault="005669F7" w:rsidP="005669F7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0A6AE3">
              <w:t>LL-00059 „Akt</w:t>
            </w:r>
            <w:r w:rsidRPr="000A6AE3">
              <w:rPr>
                <w:rFonts w:hint="eastAsia"/>
              </w:rPr>
              <w:t>ī</w:t>
            </w:r>
            <w:r w:rsidRPr="000A6AE3">
              <w:t>vas un vesel</w:t>
            </w:r>
            <w:r w:rsidRPr="000A6AE3">
              <w:rPr>
                <w:rFonts w:hint="eastAsia"/>
              </w:rPr>
              <w:t>ī</w:t>
            </w:r>
            <w:r w:rsidRPr="000A6AE3">
              <w:t>gas novecošanas veicin</w:t>
            </w:r>
            <w:r w:rsidRPr="000A6AE3">
              <w:rPr>
                <w:rFonts w:hint="eastAsia"/>
              </w:rPr>
              <w:t>āš</w:t>
            </w:r>
            <w:r w:rsidRPr="000A6AE3">
              <w:t xml:space="preserve">ana. </w:t>
            </w:r>
            <w:proofErr w:type="spellStart"/>
            <w:r w:rsidRPr="000A6AE3">
              <w:t>Promotion</w:t>
            </w:r>
            <w:proofErr w:type="spellEnd"/>
            <w:r w:rsidRPr="000A6AE3">
              <w:t xml:space="preserve"> </w:t>
            </w:r>
            <w:proofErr w:type="spellStart"/>
            <w:r w:rsidRPr="000A6AE3">
              <w:t>of</w:t>
            </w:r>
            <w:proofErr w:type="spellEnd"/>
            <w:r w:rsidRPr="000A6AE3">
              <w:t xml:space="preserve"> </w:t>
            </w:r>
            <w:proofErr w:type="spellStart"/>
            <w:r w:rsidRPr="000A6AE3">
              <w:t>Active</w:t>
            </w:r>
            <w:proofErr w:type="spellEnd"/>
            <w:r w:rsidRPr="000A6AE3">
              <w:t xml:space="preserve"> </w:t>
            </w:r>
            <w:proofErr w:type="spellStart"/>
            <w:r w:rsidRPr="000A6AE3">
              <w:t>and</w:t>
            </w:r>
            <w:proofErr w:type="spellEnd"/>
            <w:r w:rsidRPr="000A6AE3">
              <w:t xml:space="preserve"> </w:t>
            </w:r>
            <w:proofErr w:type="spellStart"/>
            <w:r w:rsidRPr="000A6AE3">
              <w:t>Healthy</w:t>
            </w:r>
            <w:proofErr w:type="spellEnd"/>
            <w:r w:rsidRPr="000A6AE3">
              <w:t xml:space="preserve"> </w:t>
            </w:r>
            <w:proofErr w:type="spellStart"/>
            <w:r w:rsidRPr="000A6AE3">
              <w:t>Aging</w:t>
            </w:r>
            <w:proofErr w:type="spellEnd"/>
            <w:r w:rsidRPr="000A6AE3">
              <w:t xml:space="preserve"> (</w:t>
            </w:r>
            <w:proofErr w:type="spellStart"/>
            <w:r w:rsidRPr="000A6AE3">
              <w:t>ActiveAging</w:t>
            </w:r>
            <w:proofErr w:type="spellEnd"/>
            <w:r w:rsidRPr="000A6AE3">
              <w:t xml:space="preserve">)”   </w:t>
            </w:r>
          </w:p>
        </w:tc>
        <w:tc>
          <w:tcPr>
            <w:tcW w:w="1449" w:type="dxa"/>
          </w:tcPr>
          <w:p w14:paraId="18A09DCE" w14:textId="30225DC0" w:rsidR="005669F7" w:rsidRPr="000A6AE3" w:rsidRDefault="005669F7" w:rsidP="005669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113 043</w:t>
            </w:r>
          </w:p>
        </w:tc>
        <w:tc>
          <w:tcPr>
            <w:tcW w:w="1386" w:type="dxa"/>
          </w:tcPr>
          <w:p w14:paraId="64D2AD38" w14:textId="6396EA32" w:rsidR="005669F7" w:rsidRPr="000A6AE3" w:rsidRDefault="005669F7" w:rsidP="005669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113 043</w:t>
            </w:r>
          </w:p>
        </w:tc>
        <w:tc>
          <w:tcPr>
            <w:tcW w:w="2268" w:type="dxa"/>
          </w:tcPr>
          <w:p w14:paraId="014C1ED4" w14:textId="68A4120C" w:rsidR="005669F7" w:rsidRPr="000A6AE3" w:rsidRDefault="005669F7" w:rsidP="005669F7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s iest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des atmaksa</w:t>
            </w:r>
          </w:p>
        </w:tc>
      </w:tr>
      <w:tr w:rsidR="005669F7" w:rsidRPr="000C6785" w14:paraId="0F4B9988" w14:textId="77777777" w:rsidTr="00882D54">
        <w:trPr>
          <w:trHeight w:val="605"/>
        </w:trPr>
        <w:tc>
          <w:tcPr>
            <w:tcW w:w="709" w:type="dxa"/>
          </w:tcPr>
          <w:p w14:paraId="3A8FC7CA" w14:textId="5E3EEA1F" w:rsidR="005669F7" w:rsidRPr="000A6AE3" w:rsidRDefault="005669F7" w:rsidP="005669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2.</w:t>
            </w:r>
          </w:p>
        </w:tc>
        <w:tc>
          <w:tcPr>
            <w:tcW w:w="3431" w:type="dxa"/>
          </w:tcPr>
          <w:p w14:paraId="38F0716A" w14:textId="7F249584" w:rsidR="005669F7" w:rsidRPr="000A6AE3" w:rsidRDefault="005669F7" w:rsidP="005669F7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0A6AE3">
              <w:t>LL-00061 „Digit</w:t>
            </w:r>
            <w:r w:rsidRPr="000A6AE3">
              <w:rPr>
                <w:rFonts w:hint="eastAsia"/>
              </w:rPr>
              <w:t>ā</w:t>
            </w:r>
            <w:r w:rsidRPr="000A6AE3">
              <w:t>li pieejami un pievilc</w:t>
            </w:r>
            <w:r w:rsidRPr="000A6AE3">
              <w:rPr>
                <w:rFonts w:hint="eastAsia"/>
              </w:rPr>
              <w:t>ī</w:t>
            </w:r>
            <w:r w:rsidRPr="000A6AE3">
              <w:t>gi zuduš</w:t>
            </w:r>
            <w:r w:rsidRPr="000A6AE3">
              <w:rPr>
                <w:rFonts w:hint="eastAsia"/>
              </w:rPr>
              <w:t>ā</w:t>
            </w:r>
            <w:r w:rsidRPr="000A6AE3">
              <w:t xml:space="preserve"> kult</w:t>
            </w:r>
            <w:r w:rsidRPr="000A6AE3">
              <w:rPr>
                <w:rFonts w:hint="eastAsia"/>
              </w:rPr>
              <w:t>ū</w:t>
            </w:r>
            <w:r w:rsidRPr="000A6AE3">
              <w:t>ras mantojuma t</w:t>
            </w:r>
            <w:r w:rsidRPr="000A6AE3">
              <w:rPr>
                <w:rFonts w:hint="eastAsia"/>
              </w:rPr>
              <w:t>ū</w:t>
            </w:r>
            <w:r w:rsidRPr="000A6AE3">
              <w:t>risma galam</w:t>
            </w:r>
            <w:r w:rsidRPr="000A6AE3">
              <w:rPr>
                <w:rFonts w:hint="eastAsia"/>
              </w:rPr>
              <w:t>ē</w:t>
            </w:r>
            <w:r w:rsidRPr="000A6AE3">
              <w:t>r</w:t>
            </w:r>
            <w:r w:rsidRPr="000A6AE3">
              <w:rPr>
                <w:rFonts w:hint="eastAsia"/>
              </w:rPr>
              <w:t>ķ</w:t>
            </w:r>
            <w:r w:rsidRPr="000A6AE3">
              <w:t>i Zemgal</w:t>
            </w:r>
            <w:r w:rsidRPr="000A6AE3">
              <w:rPr>
                <w:rFonts w:hint="eastAsia"/>
              </w:rPr>
              <w:t>ē</w:t>
            </w:r>
            <w:r w:rsidRPr="000A6AE3">
              <w:t xml:space="preserve"> un </w:t>
            </w:r>
            <w:proofErr w:type="spellStart"/>
            <w:r w:rsidRPr="000A6AE3">
              <w:t>Zieme</w:t>
            </w:r>
            <w:r w:rsidRPr="000A6AE3">
              <w:rPr>
                <w:rFonts w:hint="eastAsia"/>
              </w:rPr>
              <w:t>ļ</w:t>
            </w:r>
            <w:r w:rsidRPr="000A6AE3">
              <w:t>lietuv</w:t>
            </w:r>
            <w:r w:rsidRPr="000A6AE3">
              <w:rPr>
                <w:rFonts w:hint="eastAsia"/>
              </w:rPr>
              <w:t>ā</w:t>
            </w:r>
            <w:proofErr w:type="spellEnd"/>
            <w:r w:rsidRPr="000A6AE3">
              <w:t xml:space="preserve"> (</w:t>
            </w:r>
            <w:proofErr w:type="spellStart"/>
            <w:r w:rsidRPr="000A6AE3">
              <w:t>Reclaimed</w:t>
            </w:r>
            <w:proofErr w:type="spellEnd"/>
            <w:r w:rsidRPr="000A6AE3">
              <w:t xml:space="preserve"> </w:t>
            </w:r>
            <w:proofErr w:type="spellStart"/>
            <w:r w:rsidRPr="000A6AE3">
              <w:t>history</w:t>
            </w:r>
            <w:proofErr w:type="spellEnd"/>
            <w:r w:rsidRPr="000A6AE3">
              <w:t xml:space="preserve">)”   </w:t>
            </w:r>
          </w:p>
        </w:tc>
        <w:tc>
          <w:tcPr>
            <w:tcW w:w="1449" w:type="dxa"/>
          </w:tcPr>
          <w:p w14:paraId="7B3BD1F6" w14:textId="7D7258A8" w:rsidR="005669F7" w:rsidRPr="000A6AE3" w:rsidRDefault="005669F7" w:rsidP="005669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100 509</w:t>
            </w:r>
          </w:p>
        </w:tc>
        <w:tc>
          <w:tcPr>
            <w:tcW w:w="1386" w:type="dxa"/>
          </w:tcPr>
          <w:p w14:paraId="40F2BE22" w14:textId="55FEF88E" w:rsidR="005669F7" w:rsidRPr="000A6AE3" w:rsidRDefault="005669F7" w:rsidP="005669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100 509</w:t>
            </w:r>
          </w:p>
        </w:tc>
        <w:tc>
          <w:tcPr>
            <w:tcW w:w="2268" w:type="dxa"/>
          </w:tcPr>
          <w:p w14:paraId="3B74EA41" w14:textId="5596D5A5" w:rsidR="005669F7" w:rsidRPr="000A6AE3" w:rsidRDefault="005669F7" w:rsidP="005669F7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s iest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des atmaksa</w:t>
            </w:r>
          </w:p>
        </w:tc>
      </w:tr>
      <w:tr w:rsidR="000C6785" w:rsidRPr="000C6785" w14:paraId="0DD0996E" w14:textId="77777777" w:rsidTr="00882D54">
        <w:trPr>
          <w:trHeight w:val="956"/>
        </w:trPr>
        <w:tc>
          <w:tcPr>
            <w:tcW w:w="709" w:type="dxa"/>
          </w:tcPr>
          <w:p w14:paraId="037638F1" w14:textId="7037BA9E" w:rsidR="00C124EC" w:rsidRPr="000A6AE3" w:rsidRDefault="00C124EC" w:rsidP="00C124EC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3.</w:t>
            </w:r>
          </w:p>
        </w:tc>
        <w:tc>
          <w:tcPr>
            <w:tcW w:w="3431" w:type="dxa"/>
          </w:tcPr>
          <w:p w14:paraId="69732547" w14:textId="30031CA7" w:rsidR="00C124EC" w:rsidRPr="000A6AE3" w:rsidRDefault="005669F7" w:rsidP="00C124EC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0A6AE3">
              <w:t>01C0183 „Uz MVU m</w:t>
            </w:r>
            <w:r w:rsidRPr="000A6AE3">
              <w:rPr>
                <w:rFonts w:hint="eastAsia"/>
              </w:rPr>
              <w:t>ē</w:t>
            </w:r>
            <w:r w:rsidRPr="000A6AE3">
              <w:t>r</w:t>
            </w:r>
            <w:r w:rsidRPr="000A6AE3">
              <w:rPr>
                <w:rFonts w:hint="eastAsia"/>
              </w:rPr>
              <w:t>ķē</w:t>
            </w:r>
            <w:r w:rsidRPr="000A6AE3">
              <w:t>ta inovat</w:t>
            </w:r>
            <w:r w:rsidRPr="000A6AE3">
              <w:rPr>
                <w:rFonts w:hint="eastAsia"/>
              </w:rPr>
              <w:t>ī</w:t>
            </w:r>
            <w:r w:rsidRPr="000A6AE3">
              <w:t>va komunik</w:t>
            </w:r>
            <w:r w:rsidRPr="000A6AE3">
              <w:rPr>
                <w:rFonts w:hint="eastAsia"/>
              </w:rPr>
              <w:t>ā</w:t>
            </w:r>
            <w:r w:rsidRPr="000A6AE3">
              <w:t>cija (</w:t>
            </w:r>
            <w:proofErr w:type="spellStart"/>
            <w:r w:rsidRPr="000A6AE3">
              <w:t>InnoCom</w:t>
            </w:r>
            <w:proofErr w:type="spellEnd"/>
            <w:r w:rsidRPr="000A6AE3">
              <w:t xml:space="preserve">)”   </w:t>
            </w:r>
          </w:p>
        </w:tc>
        <w:tc>
          <w:tcPr>
            <w:tcW w:w="1449" w:type="dxa"/>
          </w:tcPr>
          <w:p w14:paraId="016A09AF" w14:textId="45A94F0E" w:rsidR="00C124EC" w:rsidRPr="000A6AE3" w:rsidRDefault="005669F7" w:rsidP="00C124EC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12 483</w:t>
            </w:r>
          </w:p>
        </w:tc>
        <w:tc>
          <w:tcPr>
            <w:tcW w:w="1386" w:type="dxa"/>
          </w:tcPr>
          <w:p w14:paraId="5C023FD6" w14:textId="585CEAF1" w:rsidR="00C124EC" w:rsidRPr="000A6AE3" w:rsidRDefault="005669F7" w:rsidP="00C124EC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12 483</w:t>
            </w:r>
          </w:p>
        </w:tc>
        <w:tc>
          <w:tcPr>
            <w:tcW w:w="2268" w:type="dxa"/>
          </w:tcPr>
          <w:p w14:paraId="5D57D699" w14:textId="3E48B551" w:rsidR="00C124EC" w:rsidRPr="000A6AE3" w:rsidRDefault="00231482" w:rsidP="00C124EC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partnera atmaksa</w:t>
            </w:r>
          </w:p>
        </w:tc>
      </w:tr>
      <w:tr w:rsidR="000C6785" w:rsidRPr="000C6785" w14:paraId="3F869D15" w14:textId="77777777" w:rsidTr="00882D54">
        <w:trPr>
          <w:trHeight w:val="956"/>
        </w:trPr>
        <w:tc>
          <w:tcPr>
            <w:tcW w:w="709" w:type="dxa"/>
          </w:tcPr>
          <w:p w14:paraId="1CED2877" w14:textId="6C6C08F7" w:rsidR="00C124EC" w:rsidRPr="000A6AE3" w:rsidRDefault="00C124EC" w:rsidP="00C124EC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lastRenderedPageBreak/>
              <w:t>4.</w:t>
            </w:r>
          </w:p>
        </w:tc>
        <w:tc>
          <w:tcPr>
            <w:tcW w:w="3431" w:type="dxa"/>
          </w:tcPr>
          <w:p w14:paraId="51361580" w14:textId="724CA091" w:rsidR="00C124EC" w:rsidRPr="000A6AE3" w:rsidRDefault="00C124EC" w:rsidP="00C124EC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 xml:space="preserve">Projekts Nr. </w:t>
            </w:r>
            <w:r w:rsidR="00231482" w:rsidRPr="000A6AE3">
              <w:t>LL-00052 „Baltijas Milit</w:t>
            </w:r>
            <w:r w:rsidR="00231482" w:rsidRPr="000A6AE3">
              <w:rPr>
                <w:rFonts w:hint="eastAsia"/>
              </w:rPr>
              <w:t>ā</w:t>
            </w:r>
            <w:r w:rsidR="00231482" w:rsidRPr="000A6AE3">
              <w:t>r</w:t>
            </w:r>
            <w:r w:rsidR="00231482" w:rsidRPr="000A6AE3">
              <w:rPr>
                <w:rFonts w:hint="eastAsia"/>
              </w:rPr>
              <w:t>ā</w:t>
            </w:r>
            <w:r w:rsidR="00231482" w:rsidRPr="000A6AE3">
              <w:t xml:space="preserve"> Mantojuma t</w:t>
            </w:r>
            <w:r w:rsidR="00231482" w:rsidRPr="000A6AE3">
              <w:rPr>
                <w:rFonts w:hint="eastAsia"/>
              </w:rPr>
              <w:t>ū</w:t>
            </w:r>
            <w:r w:rsidR="00231482" w:rsidRPr="000A6AE3">
              <w:t>risma produkta paplašin</w:t>
            </w:r>
            <w:r w:rsidR="00231482" w:rsidRPr="000A6AE3">
              <w:rPr>
                <w:rFonts w:hint="eastAsia"/>
              </w:rPr>
              <w:t>āš</w:t>
            </w:r>
            <w:r w:rsidR="00231482" w:rsidRPr="000A6AE3">
              <w:t>ana Lietuv</w:t>
            </w:r>
            <w:r w:rsidR="00231482" w:rsidRPr="000A6AE3">
              <w:rPr>
                <w:rFonts w:hint="eastAsia"/>
              </w:rPr>
              <w:t>ā</w:t>
            </w:r>
            <w:r w:rsidR="00231482" w:rsidRPr="000A6AE3">
              <w:t xml:space="preserve"> un </w:t>
            </w:r>
            <w:proofErr w:type="spellStart"/>
            <w:r w:rsidR="00231482" w:rsidRPr="000A6AE3">
              <w:t>Dienvidlatvij</w:t>
            </w:r>
            <w:r w:rsidR="00231482" w:rsidRPr="000A6AE3">
              <w:rPr>
                <w:rFonts w:hint="eastAsia"/>
              </w:rPr>
              <w:t>ā</w:t>
            </w:r>
            <w:proofErr w:type="spellEnd"/>
            <w:r w:rsidR="00231482" w:rsidRPr="000A6AE3">
              <w:t xml:space="preserve"> (</w:t>
            </w:r>
            <w:proofErr w:type="spellStart"/>
            <w:r w:rsidR="00231482" w:rsidRPr="000A6AE3">
              <w:t>Military</w:t>
            </w:r>
            <w:proofErr w:type="spellEnd"/>
            <w:r w:rsidR="00231482" w:rsidRPr="000A6AE3">
              <w:t xml:space="preserve"> </w:t>
            </w:r>
            <w:proofErr w:type="spellStart"/>
            <w:r w:rsidR="00231482" w:rsidRPr="000A6AE3">
              <w:t>Heritage</w:t>
            </w:r>
            <w:proofErr w:type="spellEnd"/>
            <w:r w:rsidR="00231482" w:rsidRPr="000A6AE3">
              <w:t xml:space="preserve"> II)”</w:t>
            </w:r>
          </w:p>
        </w:tc>
        <w:tc>
          <w:tcPr>
            <w:tcW w:w="1449" w:type="dxa"/>
          </w:tcPr>
          <w:p w14:paraId="22E3B927" w14:textId="07B39EDE" w:rsidR="00C124EC" w:rsidRPr="000A6AE3" w:rsidRDefault="005669F7" w:rsidP="00C124EC">
            <w:pPr>
              <w:tabs>
                <w:tab w:val="left" w:pos="284"/>
              </w:tabs>
              <w:jc w:val="center"/>
            </w:pPr>
            <w:r w:rsidRPr="000A6AE3">
              <w:rPr>
                <w:rFonts w:asciiTheme="majorBidi" w:hAnsiTheme="majorBidi" w:cstheme="majorBidi"/>
                <w:szCs w:val="24"/>
              </w:rPr>
              <w:t>6 647</w:t>
            </w:r>
          </w:p>
        </w:tc>
        <w:tc>
          <w:tcPr>
            <w:tcW w:w="1386" w:type="dxa"/>
          </w:tcPr>
          <w:p w14:paraId="1542C4FE" w14:textId="74DAD7E6" w:rsidR="00C124EC" w:rsidRPr="000A6AE3" w:rsidRDefault="005669F7" w:rsidP="00C124EC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6 647</w:t>
            </w:r>
          </w:p>
        </w:tc>
        <w:tc>
          <w:tcPr>
            <w:tcW w:w="2268" w:type="dxa"/>
          </w:tcPr>
          <w:p w14:paraId="3D8C041D" w14:textId="1DEFA259" w:rsidR="00C124EC" w:rsidRPr="000A6AE3" w:rsidRDefault="00231482" w:rsidP="00C124EC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partnera atmaksa</w:t>
            </w:r>
          </w:p>
        </w:tc>
      </w:tr>
      <w:tr w:rsidR="000C6785" w:rsidRPr="000C6785" w14:paraId="491B474C" w14:textId="77777777" w:rsidTr="00882D54">
        <w:trPr>
          <w:trHeight w:val="956"/>
        </w:trPr>
        <w:tc>
          <w:tcPr>
            <w:tcW w:w="709" w:type="dxa"/>
          </w:tcPr>
          <w:p w14:paraId="296BBCC1" w14:textId="388DF7EA" w:rsidR="00C124EC" w:rsidRPr="000A6AE3" w:rsidRDefault="00231482" w:rsidP="00C124EC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5.</w:t>
            </w:r>
          </w:p>
        </w:tc>
        <w:tc>
          <w:tcPr>
            <w:tcW w:w="3431" w:type="dxa"/>
          </w:tcPr>
          <w:p w14:paraId="25350E95" w14:textId="61F1706B" w:rsidR="00C124EC" w:rsidRPr="000A6AE3" w:rsidRDefault="00C124EC" w:rsidP="00C124EC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 xml:space="preserve">Projekts Nr. </w:t>
            </w:r>
            <w:r w:rsidR="00231482" w:rsidRPr="000A6AE3">
              <w:t>LL-00020 „Soci</w:t>
            </w:r>
            <w:r w:rsidR="00231482" w:rsidRPr="000A6AE3">
              <w:rPr>
                <w:rFonts w:hint="eastAsia"/>
              </w:rPr>
              <w:t>ā</w:t>
            </w:r>
            <w:r w:rsidR="00231482" w:rsidRPr="000A6AE3">
              <w:t>l</w:t>
            </w:r>
            <w:r w:rsidR="00231482" w:rsidRPr="000A6AE3">
              <w:rPr>
                <w:rFonts w:hint="eastAsia"/>
              </w:rPr>
              <w:t>ā</w:t>
            </w:r>
            <w:r w:rsidR="00231482" w:rsidRPr="000A6AE3">
              <w:t>s uz</w:t>
            </w:r>
            <w:r w:rsidR="00231482" w:rsidRPr="000A6AE3">
              <w:rPr>
                <w:rFonts w:hint="eastAsia"/>
              </w:rPr>
              <w:t>ņē</w:t>
            </w:r>
            <w:r w:rsidR="00231482" w:rsidRPr="000A6AE3">
              <w:t>m</w:t>
            </w:r>
            <w:r w:rsidR="00231482" w:rsidRPr="000A6AE3">
              <w:rPr>
                <w:rFonts w:hint="eastAsia"/>
              </w:rPr>
              <w:t>ē</w:t>
            </w:r>
            <w:r w:rsidR="00231482" w:rsidRPr="000A6AE3">
              <w:t>jdarb</w:t>
            </w:r>
            <w:r w:rsidR="00231482" w:rsidRPr="000A6AE3">
              <w:rPr>
                <w:rFonts w:hint="eastAsia"/>
              </w:rPr>
              <w:t>ī</w:t>
            </w:r>
            <w:r w:rsidR="00231482" w:rsidRPr="000A6AE3">
              <w:t>bas ekosist</w:t>
            </w:r>
            <w:r w:rsidR="00231482" w:rsidRPr="000A6AE3">
              <w:rPr>
                <w:rFonts w:hint="eastAsia"/>
              </w:rPr>
              <w:t>ē</w:t>
            </w:r>
            <w:r w:rsidR="00231482" w:rsidRPr="000A6AE3">
              <w:t>mas uzlabošana Zemgal</w:t>
            </w:r>
            <w:r w:rsidR="00231482" w:rsidRPr="000A6AE3">
              <w:rPr>
                <w:rFonts w:hint="eastAsia"/>
              </w:rPr>
              <w:t>ē</w:t>
            </w:r>
            <w:r w:rsidR="00231482" w:rsidRPr="000A6AE3">
              <w:t xml:space="preserve"> un </w:t>
            </w:r>
            <w:proofErr w:type="spellStart"/>
            <w:r w:rsidR="00231482" w:rsidRPr="000A6AE3">
              <w:t>Zieme</w:t>
            </w:r>
            <w:r w:rsidR="00231482" w:rsidRPr="000A6AE3">
              <w:rPr>
                <w:rFonts w:hint="eastAsia"/>
              </w:rPr>
              <w:t>ļ</w:t>
            </w:r>
            <w:r w:rsidR="00231482" w:rsidRPr="000A6AE3">
              <w:t>lietuv</w:t>
            </w:r>
            <w:r w:rsidR="00231482" w:rsidRPr="000A6AE3">
              <w:rPr>
                <w:rFonts w:hint="eastAsia"/>
              </w:rPr>
              <w:t>ā</w:t>
            </w:r>
            <w:proofErr w:type="spellEnd"/>
            <w:r w:rsidR="00231482" w:rsidRPr="000A6AE3">
              <w:t xml:space="preserve"> (RE:IMPACT)”   </w:t>
            </w:r>
          </w:p>
        </w:tc>
        <w:tc>
          <w:tcPr>
            <w:tcW w:w="1449" w:type="dxa"/>
          </w:tcPr>
          <w:p w14:paraId="7F7D3521" w14:textId="1A18F315" w:rsidR="00C124EC" w:rsidRPr="000A6AE3" w:rsidRDefault="005669F7" w:rsidP="00C124EC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28 218</w:t>
            </w:r>
          </w:p>
        </w:tc>
        <w:tc>
          <w:tcPr>
            <w:tcW w:w="1386" w:type="dxa"/>
          </w:tcPr>
          <w:p w14:paraId="016C2C60" w14:textId="1330A9AA" w:rsidR="00C124EC" w:rsidRPr="000A6AE3" w:rsidRDefault="005669F7" w:rsidP="00C124EC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</w:rPr>
              <w:t>28 218</w:t>
            </w:r>
          </w:p>
        </w:tc>
        <w:tc>
          <w:tcPr>
            <w:tcW w:w="2268" w:type="dxa"/>
          </w:tcPr>
          <w:p w14:paraId="2DEF1C3E" w14:textId="0B91EDD9" w:rsidR="00C124EC" w:rsidRPr="000A6AE3" w:rsidRDefault="00231482" w:rsidP="00C124EC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Vadoš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s iest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des atmaksa</w:t>
            </w:r>
          </w:p>
        </w:tc>
      </w:tr>
      <w:tr w:rsidR="000C6785" w:rsidRPr="000C6785" w14:paraId="155C0CBE" w14:textId="77777777" w:rsidTr="00882D54">
        <w:trPr>
          <w:trHeight w:val="956"/>
        </w:trPr>
        <w:tc>
          <w:tcPr>
            <w:tcW w:w="709" w:type="dxa"/>
          </w:tcPr>
          <w:p w14:paraId="599D3C52" w14:textId="19A7560C" w:rsidR="00231482" w:rsidRPr="000C6785" w:rsidRDefault="00231482" w:rsidP="00C124EC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C6785">
              <w:rPr>
                <w:rFonts w:asciiTheme="majorBidi" w:hAnsiTheme="majorBidi" w:cstheme="majorBidi"/>
                <w:szCs w:val="24"/>
              </w:rPr>
              <w:t>6.</w:t>
            </w:r>
          </w:p>
        </w:tc>
        <w:tc>
          <w:tcPr>
            <w:tcW w:w="3431" w:type="dxa"/>
          </w:tcPr>
          <w:p w14:paraId="001FEA3D" w14:textId="431F01B4" w:rsidR="00231482" w:rsidRPr="000C6785" w:rsidRDefault="000A6AE3" w:rsidP="00C124EC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3878CE">
              <w:t>Atbalsts sabiedrisk</w:t>
            </w:r>
            <w:r w:rsidRPr="003878CE">
              <w:rPr>
                <w:rFonts w:hint="eastAsia"/>
              </w:rPr>
              <w:t>ā</w:t>
            </w:r>
            <w:r w:rsidRPr="003878CE">
              <w:t xml:space="preserve"> transporta pakalpojumu organiz</w:t>
            </w:r>
            <w:r w:rsidRPr="003878CE">
              <w:rPr>
                <w:rFonts w:hint="eastAsia"/>
              </w:rPr>
              <w:t>ēš</w:t>
            </w:r>
            <w:r w:rsidRPr="003878CE">
              <w:t>an</w:t>
            </w:r>
            <w:r w:rsidRPr="003878CE">
              <w:rPr>
                <w:rFonts w:hint="eastAsia"/>
              </w:rPr>
              <w:t>ā</w:t>
            </w:r>
            <w:r w:rsidRPr="003878CE">
              <w:t xml:space="preserve"> re</w:t>
            </w:r>
            <w:r w:rsidRPr="003878CE">
              <w:rPr>
                <w:rFonts w:hint="eastAsia"/>
              </w:rPr>
              <w:t>ģ</w:t>
            </w:r>
            <w:r w:rsidRPr="003878CE">
              <w:t>ion</w:t>
            </w:r>
            <w:r w:rsidRPr="003878CE">
              <w:rPr>
                <w:rFonts w:hint="eastAsia"/>
              </w:rPr>
              <w:t>ā</w:t>
            </w:r>
            <w:r w:rsidRPr="003878CE">
              <w:t>l</w:t>
            </w:r>
            <w:r w:rsidRPr="003878CE">
              <w:rPr>
                <w:rFonts w:hint="eastAsia"/>
              </w:rPr>
              <w:t>ā</w:t>
            </w:r>
            <w:r w:rsidRPr="003878CE">
              <w:t>s noz</w:t>
            </w:r>
            <w:r w:rsidRPr="003878CE">
              <w:rPr>
                <w:rFonts w:hint="eastAsia"/>
              </w:rPr>
              <w:t>ī</w:t>
            </w:r>
            <w:r w:rsidRPr="003878CE">
              <w:t>mes maršrutos</w:t>
            </w:r>
          </w:p>
        </w:tc>
        <w:tc>
          <w:tcPr>
            <w:tcW w:w="1449" w:type="dxa"/>
          </w:tcPr>
          <w:p w14:paraId="6369CE78" w14:textId="40ECB7C8" w:rsidR="00231482" w:rsidRPr="000C6785" w:rsidRDefault="000A6AE3" w:rsidP="00C124EC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50</w:t>
            </w:r>
          </w:p>
        </w:tc>
        <w:tc>
          <w:tcPr>
            <w:tcW w:w="1386" w:type="dxa"/>
          </w:tcPr>
          <w:p w14:paraId="6D22C728" w14:textId="7B691A97" w:rsidR="00231482" w:rsidRPr="000C6785" w:rsidRDefault="000A6AE3" w:rsidP="00C124EC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50</w:t>
            </w:r>
          </w:p>
        </w:tc>
        <w:tc>
          <w:tcPr>
            <w:tcW w:w="2268" w:type="dxa"/>
          </w:tcPr>
          <w:p w14:paraId="6A3F3188" w14:textId="0D715737" w:rsidR="00231482" w:rsidRPr="000C6785" w:rsidRDefault="000A6AE3" w:rsidP="00C124EC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  <w:shd w:val="clear" w:color="auto" w:fill="FFFFFF"/>
              </w:rPr>
            </w:pPr>
            <w:proofErr w:type="spellStart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Transferts</w:t>
            </w:r>
            <w:proofErr w:type="spellEnd"/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 xml:space="preserve"> pl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nošanas re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ģ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ioniem par at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ļ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auju izsniegšanu pasažieru komercp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rvad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ā</w:t>
            </w:r>
            <w:r w:rsidRPr="000A6AE3">
              <w:rPr>
                <w:rFonts w:asciiTheme="majorBidi" w:hAnsiTheme="majorBidi" w:cstheme="majorBidi"/>
                <w:szCs w:val="24"/>
                <w:shd w:val="clear" w:color="auto" w:fill="FFFFFF"/>
              </w:rPr>
              <w:t>jumiem ar taksometriem 2025. gada 2. ceturksn</w:t>
            </w:r>
            <w:r w:rsidRPr="000A6AE3">
              <w:rPr>
                <w:rFonts w:asciiTheme="majorBidi" w:hAnsiTheme="majorBidi" w:cstheme="majorBidi" w:hint="eastAsia"/>
                <w:szCs w:val="24"/>
                <w:shd w:val="clear" w:color="auto" w:fill="FFFFFF"/>
              </w:rPr>
              <w:t>ī</w:t>
            </w:r>
          </w:p>
        </w:tc>
      </w:tr>
      <w:tr w:rsidR="000C6785" w:rsidRPr="000C6785" w14:paraId="3DC0C9D1" w14:textId="77777777" w:rsidTr="00882D54">
        <w:trPr>
          <w:trHeight w:val="590"/>
        </w:trPr>
        <w:tc>
          <w:tcPr>
            <w:tcW w:w="4140" w:type="dxa"/>
            <w:gridSpan w:val="2"/>
          </w:tcPr>
          <w:p w14:paraId="24B4217D" w14:textId="77777777" w:rsidR="00201318" w:rsidRPr="000C6785" w:rsidRDefault="00201318" w:rsidP="00201318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0C6785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</w:tcPr>
          <w:p w14:paraId="2D757BB2" w14:textId="48629625" w:rsidR="00201318" w:rsidRPr="000C6785" w:rsidRDefault="000A6AE3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260 950</w:t>
            </w:r>
          </w:p>
        </w:tc>
        <w:tc>
          <w:tcPr>
            <w:tcW w:w="1386" w:type="dxa"/>
          </w:tcPr>
          <w:p w14:paraId="0F1739DA" w14:textId="4F685FD2" w:rsidR="00201318" w:rsidRPr="000C6785" w:rsidRDefault="000A6AE3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260 950</w:t>
            </w:r>
          </w:p>
        </w:tc>
        <w:tc>
          <w:tcPr>
            <w:tcW w:w="2268" w:type="dxa"/>
          </w:tcPr>
          <w:p w14:paraId="0913200A" w14:textId="2A8E16D3" w:rsidR="00201318" w:rsidRPr="000C6785" w:rsidRDefault="00201318" w:rsidP="0020131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51DEAF6A" w14:textId="77777777" w:rsidR="00EC2204" w:rsidRDefault="00EC2204" w:rsidP="00EC220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0C6785">
        <w:rPr>
          <w:rFonts w:asciiTheme="majorBidi" w:hAnsiTheme="majorBidi" w:cstheme="majorBidi"/>
          <w:szCs w:val="24"/>
        </w:rPr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0C6785">
          <w:rPr>
            <w:rFonts w:asciiTheme="majorBidi" w:hAnsiTheme="majorBidi" w:cstheme="majorBidi"/>
            <w:szCs w:val="24"/>
          </w:rPr>
          <w:t>lēmuma</w:t>
        </w:r>
      </w:smartTag>
      <w:r w:rsidRPr="000C6785">
        <w:rPr>
          <w:rFonts w:asciiTheme="majorBidi" w:hAnsiTheme="majorBidi" w:cstheme="majorBidi"/>
          <w:szCs w:val="24"/>
        </w:rPr>
        <w:t xml:space="preserve"> izpildi uzdot Zemgales plānošanas reģiona izpilddirektoram Valdim Veipam.</w:t>
      </w:r>
    </w:p>
    <w:p w14:paraId="2A754139" w14:textId="77777777" w:rsidR="00882D54" w:rsidRPr="000C6785" w:rsidRDefault="00882D54" w:rsidP="00882D54">
      <w:pPr>
        <w:tabs>
          <w:tab w:val="left" w:pos="284"/>
        </w:tabs>
        <w:spacing w:before="240" w:after="240"/>
        <w:ind w:left="284"/>
        <w:jc w:val="both"/>
        <w:rPr>
          <w:rFonts w:asciiTheme="majorBidi" w:hAnsiTheme="majorBidi" w:cstheme="majorBidi"/>
          <w:szCs w:val="24"/>
        </w:rPr>
      </w:pPr>
    </w:p>
    <w:p w14:paraId="66FC6200" w14:textId="57B6D00F" w:rsidR="00EC2AA4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0C6785">
        <w:rPr>
          <w:rFonts w:asciiTheme="majorBidi" w:hAnsiTheme="majorBidi" w:cstheme="majorBidi"/>
          <w:bCs/>
          <w:szCs w:val="24"/>
        </w:rPr>
        <w:tab/>
        <w:t>Padomes priekšsēdētājs</w:t>
      </w:r>
      <w:r w:rsidRPr="000C6785">
        <w:rPr>
          <w:rFonts w:asciiTheme="majorBidi" w:hAnsiTheme="majorBidi" w:cstheme="majorBidi"/>
          <w:bCs/>
          <w:szCs w:val="24"/>
        </w:rPr>
        <w:tab/>
      </w:r>
      <w:r w:rsidRPr="000C6785">
        <w:rPr>
          <w:rFonts w:asciiTheme="majorBidi" w:hAnsiTheme="majorBidi" w:cstheme="majorBidi"/>
          <w:bCs/>
          <w:szCs w:val="24"/>
        </w:rPr>
        <w:tab/>
      </w:r>
      <w:r w:rsidR="005E0D9C" w:rsidRPr="000C6785">
        <w:rPr>
          <w:rFonts w:asciiTheme="majorBidi" w:hAnsiTheme="majorBidi" w:cstheme="majorBidi"/>
          <w:bCs/>
          <w:szCs w:val="24"/>
        </w:rPr>
        <w:tab/>
      </w:r>
      <w:r w:rsidR="005E0D9C" w:rsidRPr="000C6785">
        <w:rPr>
          <w:rFonts w:asciiTheme="majorBidi" w:hAnsiTheme="majorBidi" w:cstheme="majorBidi"/>
          <w:bCs/>
          <w:szCs w:val="24"/>
        </w:rPr>
        <w:tab/>
      </w:r>
      <w:proofErr w:type="spellStart"/>
      <w:r w:rsidR="00BC1E8C">
        <w:rPr>
          <w:rFonts w:asciiTheme="majorBidi" w:hAnsiTheme="majorBidi" w:cstheme="majorBidi"/>
          <w:bCs/>
          <w:szCs w:val="24"/>
        </w:rPr>
        <w:t>L.Līdums</w:t>
      </w:r>
      <w:proofErr w:type="spellEnd"/>
      <w:r w:rsidRPr="000C6785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2B678D88" w14:textId="77777777" w:rsidR="00A66C40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 w:rsidRPr="000C6785">
        <w:rPr>
          <w:rFonts w:asciiTheme="majorBidi" w:hAnsiTheme="majorBidi" w:cstheme="majorBidi"/>
          <w:bCs/>
          <w:i/>
          <w:szCs w:val="24"/>
          <w:u w:val="single"/>
        </w:rPr>
        <w:t xml:space="preserve">Izsūtīt: </w:t>
      </w:r>
      <w:r w:rsidRPr="000C6785">
        <w:rPr>
          <w:rFonts w:asciiTheme="majorBidi" w:hAnsiTheme="majorBidi" w:cstheme="majorBidi"/>
          <w:bCs/>
          <w:i/>
          <w:szCs w:val="24"/>
        </w:rPr>
        <w:t>lietā.</w:t>
      </w:r>
    </w:p>
    <w:p w14:paraId="1DF39ECE" w14:textId="6F9ACCE4" w:rsidR="00A66C40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0C6785" w:rsidSect="00882D54">
      <w:pgSz w:w="11906" w:h="16838"/>
      <w:pgMar w:top="1134" w:right="127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5FA92" w14:textId="77777777" w:rsidR="00287EBF" w:rsidRDefault="00287EBF">
      <w:r>
        <w:separator/>
      </w:r>
    </w:p>
  </w:endnote>
  <w:endnote w:type="continuationSeparator" w:id="0">
    <w:p w14:paraId="44611499" w14:textId="77777777" w:rsidR="00287EBF" w:rsidRDefault="00287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FFF23" w14:textId="77777777" w:rsidR="00287EBF" w:rsidRDefault="00287EBF">
      <w:r>
        <w:separator/>
      </w:r>
    </w:p>
  </w:footnote>
  <w:footnote w:type="continuationSeparator" w:id="0">
    <w:p w14:paraId="27A56DC4" w14:textId="77777777" w:rsidR="00287EBF" w:rsidRDefault="00287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7392"/>
    <w:rsid w:val="000C222E"/>
    <w:rsid w:val="000C6785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87EBF"/>
    <w:rsid w:val="002903B7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2483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5F1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D31D6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2377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01ED"/>
    <w:rsid w:val="00882D54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97B79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3989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1F20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4A9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06D6"/>
    <w:rsid w:val="00EB2767"/>
    <w:rsid w:val="00EC0A5A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882D54"/>
    <w:rPr>
      <w:rFonts w:ascii="Times New Roman BaltRim" w:hAnsi="Times New Roman BaltRim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1385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2025-07-22T09:48:00Z</cp:lastPrinted>
  <dcterms:created xsi:type="dcterms:W3CDTF">2026-02-10T08:09:00Z</dcterms:created>
  <dcterms:modified xsi:type="dcterms:W3CDTF">2026-02-10T08:09:00Z</dcterms:modified>
</cp:coreProperties>
</file>